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BE8" w:rsidRPr="00B54B80" w:rsidRDefault="00EB6BE8" w:rsidP="00EB6BE8">
      <w:pPr>
        <w:jc w:val="center"/>
      </w:pPr>
      <w:bookmarkStart w:id="0" w:name="_GoBack"/>
      <w:r w:rsidRPr="00B54B80">
        <w:rPr>
          <w:b/>
          <w:bCs/>
        </w:rPr>
        <w:t>Сведения о наличии объектов спорта</w:t>
      </w:r>
    </w:p>
    <w:tbl>
      <w:tblPr>
        <w:tblW w:w="10095" w:type="dxa"/>
        <w:tblCellSpacing w:w="0" w:type="dxa"/>
        <w:tblInd w:w="-12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7"/>
        <w:gridCol w:w="5048"/>
      </w:tblGrid>
      <w:tr w:rsidR="00EB6BE8" w:rsidRPr="00B54B80" w:rsidTr="00EB6BE8">
        <w:trPr>
          <w:tblCellSpacing w:w="0" w:type="dxa"/>
        </w:trPr>
        <w:tc>
          <w:tcPr>
            <w:tcW w:w="5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bookmarkEnd w:id="0"/>
          <w:p w:rsidR="00EB6BE8" w:rsidRPr="00B54B80" w:rsidRDefault="00EB6BE8" w:rsidP="00F64EB8">
            <w:r w:rsidRPr="00B54B80">
              <w:t>Наименование объекта спорта        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BE8" w:rsidRPr="00B54B80" w:rsidRDefault="00EB6BE8" w:rsidP="00F64EB8">
            <w:r w:rsidRPr="00B54B80">
              <w:t>Имеется в наличии</w:t>
            </w:r>
          </w:p>
        </w:tc>
      </w:tr>
      <w:tr w:rsidR="00EB6BE8" w:rsidRPr="00B54B80" w:rsidTr="00EB6BE8">
        <w:trPr>
          <w:tblCellSpacing w:w="0" w:type="dxa"/>
        </w:trPr>
        <w:tc>
          <w:tcPr>
            <w:tcW w:w="5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BE8" w:rsidRPr="00B54B80" w:rsidRDefault="00EB6BE8" w:rsidP="00F64EB8">
            <w:r w:rsidRPr="00B54B80">
              <w:t>Спортивный зал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BE8" w:rsidRPr="00B54B80" w:rsidRDefault="00EB6BE8" w:rsidP="00F64EB8">
            <w:r w:rsidRPr="00B54B80">
              <w:t>1</w:t>
            </w:r>
          </w:p>
        </w:tc>
      </w:tr>
      <w:tr w:rsidR="00EB6BE8" w:rsidRPr="00B54B80" w:rsidTr="00EB6BE8">
        <w:trPr>
          <w:tblCellSpacing w:w="0" w:type="dxa"/>
        </w:trPr>
        <w:tc>
          <w:tcPr>
            <w:tcW w:w="5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BE8" w:rsidRPr="00B54B80" w:rsidRDefault="00EB6BE8" w:rsidP="00F64EB8">
            <w:r w:rsidRPr="00B54B80">
              <w:t>Зал ритмики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BE8" w:rsidRPr="00B54B80" w:rsidRDefault="00EB6BE8" w:rsidP="00F64EB8">
            <w:r w:rsidRPr="00B54B80">
              <w:t>--</w:t>
            </w:r>
          </w:p>
        </w:tc>
      </w:tr>
      <w:tr w:rsidR="00EB6BE8" w:rsidRPr="00B54B80" w:rsidTr="00EB6BE8">
        <w:trPr>
          <w:tblCellSpacing w:w="0" w:type="dxa"/>
        </w:trPr>
        <w:tc>
          <w:tcPr>
            <w:tcW w:w="5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BE8" w:rsidRPr="00B54B80" w:rsidRDefault="00EB6BE8" w:rsidP="00F64EB8">
            <w:r w:rsidRPr="00B54B80">
              <w:t>Спортивная пришкольная площадка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BE8" w:rsidRPr="00B54B80" w:rsidRDefault="00EB6BE8" w:rsidP="00F64EB8">
            <w:r w:rsidRPr="00B54B80">
              <w:t>--</w:t>
            </w:r>
          </w:p>
        </w:tc>
      </w:tr>
    </w:tbl>
    <w:p w:rsidR="00B32432" w:rsidRDefault="00B32432"/>
    <w:sectPr w:rsidR="00B32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17"/>
    <w:rsid w:val="00707A17"/>
    <w:rsid w:val="00B32432"/>
    <w:rsid w:val="00EB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11AAF-FB57-47F1-831B-1E8E591D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SPecialiST RePack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2</cp:revision>
  <dcterms:created xsi:type="dcterms:W3CDTF">2015-01-19T09:12:00Z</dcterms:created>
  <dcterms:modified xsi:type="dcterms:W3CDTF">2015-01-19T09:12:00Z</dcterms:modified>
</cp:coreProperties>
</file>